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E3" w:rsidRPr="00F440E3" w:rsidRDefault="00F440E3" w:rsidP="00F440E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F44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16 Ağustos 2010                               Resmi Gazete</w:t>
      </w:r>
      <w:r w:rsidRPr="00F44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F44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F44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F44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F44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proofErr w:type="gramStart"/>
      <w:r w:rsidRPr="00F44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Sayı : 27676</w:t>
      </w:r>
      <w:proofErr w:type="gramEnd"/>
    </w:p>
    <w:p w:rsidR="00CC154A" w:rsidRPr="00F440E3" w:rsidRDefault="00CC154A" w:rsidP="00F440E3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40E3" w:rsidRPr="00F440E3" w:rsidRDefault="00F440E3" w:rsidP="00F440E3">
      <w:pPr>
        <w:tabs>
          <w:tab w:val="right" w:pos="702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Ç01"/>
      <w:bookmarkEnd w:id="0"/>
    </w:p>
    <w:p w:rsidR="00D73AE2" w:rsidRPr="00F440E3" w:rsidRDefault="00D73AE2" w:rsidP="00F440E3">
      <w:pPr>
        <w:tabs>
          <w:tab w:val="right" w:pos="7020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40E3" w:rsidRPr="00F440E3" w:rsidRDefault="00F440E3" w:rsidP="00F440E3">
      <w:pPr>
        <w:tabs>
          <w:tab w:val="right" w:pos="7020"/>
        </w:tabs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40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F440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Birliğinden :</w:t>
      </w:r>
      <w:proofErr w:type="gramEnd"/>
    </w:p>
    <w:p w:rsidR="00F440E3" w:rsidRPr="00F440E3" w:rsidRDefault="00F440E3" w:rsidP="00F440E3">
      <w:pPr>
        <w:tabs>
          <w:tab w:val="right" w:pos="7020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40E3" w:rsidRPr="00F440E3" w:rsidRDefault="00F440E3" w:rsidP="00F440E3">
      <w:pPr>
        <w:tabs>
          <w:tab w:val="right" w:pos="7020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40E3" w:rsidRPr="00F440E3" w:rsidRDefault="00F440E3" w:rsidP="00F440E3">
      <w:pPr>
        <w:tabs>
          <w:tab w:val="right" w:pos="702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F440E3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TÜRMOB DİSİPLİN KURULU KARARLARI</w:t>
      </w:r>
    </w:p>
    <w:p w:rsidR="00F440E3" w:rsidRPr="00F440E3" w:rsidRDefault="00F440E3" w:rsidP="00F440E3">
      <w:pPr>
        <w:tabs>
          <w:tab w:val="right" w:pos="702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Mersin Serbest Muhasebeci Mali Müşavirler Odası üyesi Serbest Muhasebeci Mustafa Kemal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EROĞLU’na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cezası,</w:t>
      </w: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İstanbul Serbest Muhasebeci Mali Müşavirler Odası üyesi Serbest Muhasebeci Mali Müşavir Mustafa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ŞANLI’ya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cezası,</w:t>
      </w:r>
    </w:p>
    <w:p w:rsid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İstanbul Serbest Muhasebeci Mali Müşavirler Odası üyesi Serbest Muhasebeci Zübeyir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BULUT’a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“Meslekten Çıkarma” cezası,</w:t>
      </w:r>
    </w:p>
    <w:p w:rsidR="00F440E3" w:rsidRPr="00F440E3" w:rsidRDefault="00F440E3" w:rsidP="00F440E3">
      <w:pPr>
        <w:pStyle w:val="ListeParagra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Bursa Serbest Muhasebeci Mali Müşavirler Odası üyesi Serbest Muhasebeci Yalçın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SARIKAYA’ya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cezası,</w:t>
      </w: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Balıkesir Serbest Muhasebeci Mali Müşavirler Odası üyesi Serbest Muhasebeci Gökhan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ÇOKAN’a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cezası,</w:t>
      </w: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İstanbul Serbest Muhasebeci Mali Müşavirler Odası üyesi Serbest Muhasebeci Mali Müşavir Berkan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KARATAŞ’a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cezası,</w:t>
      </w: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İstanbul Serbest Muhasebeci Mali Müşavirler Odası üyesi Serbest Muhasebeci Mali Müşavir Murat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ÇINAR’a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cezası,</w:t>
      </w: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Edirne Serbest Muhasebeci Mali Müşavirler Odası üyesi Serbest Muhasebeci Hüseyin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BAĞCI’ya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“Meslekten Çıkarma” cezası,</w:t>
      </w:r>
    </w:p>
    <w:p w:rsidR="00F440E3" w:rsidRPr="00F440E3" w:rsidRDefault="00F440E3" w:rsidP="00F440E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İstanbul Serbest Muhasebeci Mali Müşavirler Odası üyesi Serbest Muhasebeci Muharrem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Ertuğ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ÜNSAL’a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cezası,</w:t>
      </w: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pStyle w:val="ListeParagraf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 xml:space="preserve">İzmir Serbest Muhasebeci Mali Müşavirler Odası üyesi Serbest Muhasebeci Mali Müşavir Hasan Zafer </w:t>
      </w:r>
      <w:proofErr w:type="spellStart"/>
      <w:r w:rsidRPr="00F440E3">
        <w:rPr>
          <w:rFonts w:ascii="Times New Roman" w:hAnsi="Times New Roman" w:cs="Times New Roman"/>
          <w:sz w:val="24"/>
          <w:szCs w:val="24"/>
        </w:rPr>
        <w:t>MOLVALI’ya</w:t>
      </w:r>
      <w:proofErr w:type="spellEnd"/>
      <w:r w:rsidRPr="00F440E3">
        <w:rPr>
          <w:rFonts w:ascii="Times New Roman" w:hAnsi="Times New Roman" w:cs="Times New Roman"/>
          <w:sz w:val="24"/>
          <w:szCs w:val="24"/>
        </w:rPr>
        <w:t xml:space="preserve"> “Meslekten Çıkarma” cezası, verilmiştir.</w:t>
      </w:r>
    </w:p>
    <w:p w:rsidR="00F440E3" w:rsidRPr="00F440E3" w:rsidRDefault="00F440E3" w:rsidP="00F440E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40E3" w:rsidRPr="00F440E3" w:rsidRDefault="00F440E3" w:rsidP="00F440E3">
      <w:pPr>
        <w:tabs>
          <w:tab w:val="right" w:pos="6480"/>
        </w:tabs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0E3">
        <w:rPr>
          <w:rFonts w:ascii="Times New Roman" w:hAnsi="Times New Roman" w:cs="Times New Roman"/>
          <w:sz w:val="24"/>
          <w:szCs w:val="24"/>
        </w:rPr>
        <w:t>İlanen duyurulur.</w:t>
      </w:r>
    </w:p>
    <w:p w:rsidR="00F440E3" w:rsidRPr="00F440E3" w:rsidRDefault="00F440E3" w:rsidP="00F440E3">
      <w:pPr>
        <w:tabs>
          <w:tab w:val="right" w:pos="7020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F440E3" w:rsidRPr="00F440E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343D"/>
    <w:multiLevelType w:val="hybridMultilevel"/>
    <w:tmpl w:val="02FCD9C6"/>
    <w:lvl w:ilvl="0" w:tplc="B80E9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291B71"/>
    <w:rsid w:val="002C1BD5"/>
    <w:rsid w:val="002D5959"/>
    <w:rsid w:val="002D5A30"/>
    <w:rsid w:val="00320D6B"/>
    <w:rsid w:val="00332F25"/>
    <w:rsid w:val="00474E6E"/>
    <w:rsid w:val="005C0387"/>
    <w:rsid w:val="006C3200"/>
    <w:rsid w:val="00801B55"/>
    <w:rsid w:val="00995085"/>
    <w:rsid w:val="00A760D8"/>
    <w:rsid w:val="00CC154A"/>
    <w:rsid w:val="00D73AE2"/>
    <w:rsid w:val="00E21926"/>
    <w:rsid w:val="00F03CCD"/>
    <w:rsid w:val="00F4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44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ceren</dc:creator>
  <cp:keywords/>
  <dc:description/>
  <cp:lastModifiedBy>Ceren Ün</cp:lastModifiedBy>
  <cp:revision>9</cp:revision>
  <dcterms:created xsi:type="dcterms:W3CDTF">2010-06-16T08:41:00Z</dcterms:created>
  <dcterms:modified xsi:type="dcterms:W3CDTF">2010-08-20T07:23:00Z</dcterms:modified>
</cp:coreProperties>
</file>