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A0C91" w:rsidRPr="007A0C91" w:rsidTr="007A0C91">
        <w:trPr>
          <w:jc w:val="center"/>
        </w:trPr>
        <w:tc>
          <w:tcPr>
            <w:tcW w:w="9104" w:type="dxa"/>
            <w:hideMark/>
          </w:tcPr>
          <w:tbl>
            <w:tblPr>
              <w:tblW w:w="8789" w:type="dxa"/>
              <w:jc w:val="center"/>
              <w:tblLook w:val="01E0"/>
            </w:tblPr>
            <w:tblGrid>
              <w:gridCol w:w="2931"/>
              <w:gridCol w:w="2931"/>
              <w:gridCol w:w="2927"/>
            </w:tblGrid>
            <w:tr w:rsidR="007A0C91" w:rsidRPr="007A0C91">
              <w:trPr>
                <w:trHeight w:val="317"/>
                <w:jc w:val="center"/>
              </w:trPr>
              <w:tc>
                <w:tcPr>
                  <w:tcW w:w="2931" w:type="dxa"/>
                  <w:tcBorders>
                    <w:top w:val="nil"/>
                    <w:left w:val="nil"/>
                    <w:bottom w:val="single" w:sz="4" w:space="0" w:color="660066"/>
                    <w:right w:val="nil"/>
                  </w:tcBorders>
                  <w:vAlign w:val="center"/>
                  <w:hideMark/>
                </w:tcPr>
                <w:p w:rsidR="007A0C91" w:rsidRPr="007A0C91" w:rsidRDefault="007A0C91" w:rsidP="007A0C9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A0C91">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7A0C91" w:rsidRPr="007A0C91" w:rsidRDefault="007A0C91" w:rsidP="007A0C9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A0C9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A0C91" w:rsidRPr="007A0C91" w:rsidRDefault="007A0C91" w:rsidP="007A0C91">
                  <w:pPr>
                    <w:spacing w:before="100" w:beforeAutospacing="1" w:after="100" w:afterAutospacing="1" w:line="240" w:lineRule="auto"/>
                    <w:jc w:val="right"/>
                    <w:rPr>
                      <w:rFonts w:ascii="Arial" w:eastAsia="Times New Roman" w:hAnsi="Arial" w:cs="Arial"/>
                      <w:sz w:val="16"/>
                      <w:szCs w:val="16"/>
                      <w:lang w:eastAsia="tr-TR"/>
                    </w:rPr>
                  </w:pPr>
                  <w:proofErr w:type="gramStart"/>
                  <w:r w:rsidRPr="007A0C91">
                    <w:rPr>
                      <w:rFonts w:ascii="Arial" w:eastAsia="Times New Roman" w:hAnsi="Arial" w:cs="Arial"/>
                      <w:sz w:val="16"/>
                      <w:szCs w:val="16"/>
                      <w:lang w:eastAsia="tr-TR"/>
                    </w:rPr>
                    <w:t>Sayı : 29573</w:t>
                  </w:r>
                  <w:proofErr w:type="gramEnd"/>
                </w:p>
              </w:tc>
            </w:tr>
            <w:tr w:rsidR="007A0C91" w:rsidRPr="007A0C91">
              <w:trPr>
                <w:trHeight w:val="480"/>
                <w:jc w:val="center"/>
              </w:trPr>
              <w:tc>
                <w:tcPr>
                  <w:tcW w:w="8789" w:type="dxa"/>
                  <w:gridSpan w:val="3"/>
                  <w:vAlign w:val="center"/>
                  <w:hideMark/>
                </w:tcPr>
                <w:p w:rsidR="007A0C91" w:rsidRPr="007A0C91" w:rsidRDefault="007A0C91" w:rsidP="007A0C91">
                  <w:pPr>
                    <w:spacing w:before="100" w:beforeAutospacing="1" w:after="100" w:afterAutospacing="1" w:line="240" w:lineRule="auto"/>
                    <w:jc w:val="center"/>
                    <w:rPr>
                      <w:rFonts w:ascii="Arial" w:eastAsia="Times New Roman" w:hAnsi="Arial" w:cs="Arial"/>
                      <w:b/>
                      <w:color w:val="000080"/>
                      <w:sz w:val="18"/>
                      <w:szCs w:val="18"/>
                      <w:lang w:eastAsia="tr-TR"/>
                    </w:rPr>
                  </w:pPr>
                  <w:r w:rsidRPr="007A0C91">
                    <w:rPr>
                      <w:rFonts w:ascii="Arial" w:eastAsia="Times New Roman" w:hAnsi="Arial" w:cs="Arial"/>
                      <w:b/>
                      <w:color w:val="000080"/>
                      <w:sz w:val="18"/>
                      <w:szCs w:val="18"/>
                      <w:lang w:eastAsia="tr-TR"/>
                    </w:rPr>
                    <w:t>TEBLİĞ</w:t>
                  </w:r>
                </w:p>
              </w:tc>
            </w:tr>
            <w:tr w:rsidR="007A0C91" w:rsidRPr="007A0C91">
              <w:trPr>
                <w:trHeight w:val="480"/>
                <w:jc w:val="center"/>
              </w:trPr>
              <w:tc>
                <w:tcPr>
                  <w:tcW w:w="8789" w:type="dxa"/>
                  <w:gridSpan w:val="3"/>
                  <w:vAlign w:val="center"/>
                </w:tcPr>
                <w:p w:rsidR="007A0C91" w:rsidRPr="007A0C91" w:rsidRDefault="007A0C91" w:rsidP="007A0C9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A0C91">
                    <w:rPr>
                      <w:rFonts w:ascii="Times New Roman" w:eastAsia="Times New Roman" w:hAnsi="Times New Roman" w:cs="Times New Roman"/>
                      <w:sz w:val="18"/>
                      <w:szCs w:val="18"/>
                      <w:u w:val="single"/>
                      <w:lang w:eastAsia="tr-TR"/>
                    </w:rPr>
                    <w:t>Maliye Bakanlığı (Gelir İdaresi Başkanlığı)’</w:t>
                  </w:r>
                  <w:proofErr w:type="spellStart"/>
                  <w:r w:rsidRPr="007A0C91">
                    <w:rPr>
                      <w:rFonts w:ascii="Times New Roman" w:eastAsia="Times New Roman" w:hAnsi="Times New Roman" w:cs="Times New Roman"/>
                      <w:sz w:val="18"/>
                      <w:szCs w:val="18"/>
                      <w:u w:val="single"/>
                      <w:lang w:eastAsia="tr-TR"/>
                    </w:rPr>
                    <w:t>ndan</w:t>
                  </w:r>
                  <w:proofErr w:type="spellEnd"/>
                  <w:r w:rsidRPr="007A0C91">
                    <w:rPr>
                      <w:rFonts w:ascii="Times New Roman" w:eastAsia="Times New Roman" w:hAnsi="Times New Roman" w:cs="Times New Roman"/>
                      <w:sz w:val="18"/>
                      <w:szCs w:val="18"/>
                      <w:u w:val="single"/>
                      <w:lang w:eastAsia="tr-TR"/>
                    </w:rPr>
                    <w:t>:</w:t>
                  </w:r>
                </w:p>
                <w:p w:rsidR="007A0C91" w:rsidRPr="007A0C91" w:rsidRDefault="007A0C91" w:rsidP="007A0C91">
                  <w:pPr>
                    <w:tabs>
                      <w:tab w:val="left" w:pos="566"/>
                    </w:tabs>
                    <w:spacing w:before="100" w:after="0" w:line="240" w:lineRule="exact"/>
                    <w:jc w:val="center"/>
                    <w:rPr>
                      <w:rFonts w:ascii="Times New Roman" w:eastAsia="Times New Roman" w:hAnsi="Times New Roman" w:cs="Times New Roman"/>
                      <w:b/>
                      <w:bCs/>
                      <w:sz w:val="18"/>
                      <w:szCs w:val="18"/>
                      <w:lang w:eastAsia="tr-TR"/>
                    </w:rPr>
                  </w:pPr>
                  <w:r w:rsidRPr="007A0C91">
                    <w:rPr>
                      <w:rFonts w:ascii="Times New Roman" w:eastAsia="Times New Roman" w:hAnsi="Times New Roman" w:cs="Times New Roman"/>
                      <w:b/>
                      <w:bCs/>
                      <w:caps/>
                      <w:sz w:val="18"/>
                      <w:szCs w:val="18"/>
                      <w:lang w:eastAsia="tr-TR"/>
                    </w:rPr>
                    <w:tab/>
                  </w:r>
                  <w:r w:rsidRPr="007A0C91">
                    <w:rPr>
                      <w:rFonts w:ascii="Times New Roman" w:eastAsia="Times New Roman" w:hAnsi="Times New Roman" w:cs="Times New Roman"/>
                      <w:b/>
                      <w:bCs/>
                      <w:sz w:val="18"/>
                      <w:szCs w:val="18"/>
                      <w:lang w:eastAsia="tr-TR"/>
                    </w:rPr>
                    <w:t>HARÇLAR KANUNU GENEL TEBLİĞİ</w:t>
                  </w:r>
                </w:p>
                <w:p w:rsidR="007A0C91" w:rsidRPr="007A0C91" w:rsidRDefault="007A0C91" w:rsidP="007A0C91">
                  <w:pPr>
                    <w:tabs>
                      <w:tab w:val="left" w:pos="566"/>
                    </w:tabs>
                    <w:spacing w:after="100" w:line="240" w:lineRule="exact"/>
                    <w:jc w:val="center"/>
                    <w:rPr>
                      <w:rFonts w:ascii="Times New Roman" w:eastAsia="Times New Roman" w:hAnsi="Times New Roman" w:cs="Times New Roman"/>
                      <w:b/>
                      <w:bCs/>
                      <w:sz w:val="18"/>
                      <w:szCs w:val="18"/>
                      <w:lang w:eastAsia="tr-TR"/>
                    </w:rPr>
                  </w:pPr>
                  <w:r w:rsidRPr="007A0C91">
                    <w:rPr>
                      <w:rFonts w:ascii="Times New Roman" w:eastAsia="Times New Roman" w:hAnsi="Times New Roman" w:cs="Times New Roman"/>
                      <w:b/>
                      <w:bCs/>
                      <w:sz w:val="18"/>
                      <w:szCs w:val="18"/>
                      <w:lang w:eastAsia="tr-TR"/>
                    </w:rPr>
                    <w:t>(SERİ NO: 75)</w:t>
                  </w:r>
                </w:p>
                <w:p w:rsidR="007A0C91" w:rsidRPr="007A0C91" w:rsidRDefault="007A0C91" w:rsidP="007A0C9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A0C91">
                    <w:rPr>
                      <w:rFonts w:ascii="Times New Roman" w:eastAsia="Times New Roman" w:hAnsi="Times New Roman" w:cs="Times New Roman"/>
                      <w:sz w:val="18"/>
                      <w:szCs w:val="18"/>
                      <w:lang w:eastAsia="tr-TR"/>
                    </w:rPr>
                    <w:t>2/7/1964</w:t>
                  </w:r>
                  <w:proofErr w:type="gramEnd"/>
                  <w:r w:rsidRPr="007A0C91">
                    <w:rPr>
                      <w:rFonts w:ascii="Times New Roman" w:eastAsia="Times New Roman" w:hAnsi="Times New Roman" w:cs="Times New Roman"/>
                      <w:sz w:val="18"/>
                      <w:szCs w:val="18"/>
                      <w:lang w:eastAsia="tr-TR"/>
                    </w:rPr>
                    <w:t xml:space="preserve"> tarihli ve 492 sayılı Harçlar Kanununun mükerrer 138 inci maddesinde,</w:t>
                  </w:r>
                </w:p>
                <w:p w:rsidR="007A0C91" w:rsidRPr="007A0C91" w:rsidRDefault="007A0C91" w:rsidP="007A0C91">
                  <w:pPr>
                    <w:spacing w:before="100" w:beforeAutospacing="1" w:after="100" w:afterAutospacing="1" w:line="240" w:lineRule="exact"/>
                    <w:rPr>
                      <w:rFonts w:ascii="Times New Roman" w:eastAsia="Times New Roman" w:hAnsi="Times New Roman" w:cs="Times New Roman"/>
                      <w:sz w:val="18"/>
                      <w:szCs w:val="18"/>
                      <w:lang w:eastAsia="tr-TR"/>
                    </w:rPr>
                  </w:pPr>
                  <w:r w:rsidRPr="007A0C91">
                    <w:rPr>
                      <w:rFonts w:ascii="Times New Roman" w:eastAsia="Times New Roman" w:hAnsi="Times New Roman" w:cs="Times New Roman"/>
                      <w:sz w:val="18"/>
                      <w:szCs w:val="18"/>
                      <w:lang w:eastAsia="tr-TR"/>
                    </w:rPr>
                    <w:t xml:space="preserve">"Her takvim yılı başından geçerli olmak üzere önceki yılda uygulanan maktu harçlar (maktu ve nispi harçların asgari ve azami miktarlarını belirleyen hadler </w:t>
                  </w:r>
                  <w:proofErr w:type="gramStart"/>
                  <w:r w:rsidRPr="007A0C91">
                    <w:rPr>
                      <w:rFonts w:ascii="Times New Roman" w:eastAsia="Times New Roman" w:hAnsi="Times New Roman" w:cs="Times New Roman"/>
                      <w:sz w:val="18"/>
                      <w:szCs w:val="18"/>
                      <w:lang w:eastAsia="tr-TR"/>
                    </w:rPr>
                    <w:t>dahil</w:t>
                  </w:r>
                  <w:proofErr w:type="gramEnd"/>
                  <w:r w:rsidRPr="007A0C91">
                    <w:rPr>
                      <w:rFonts w:ascii="Times New Roman" w:eastAsia="Times New Roman" w:hAnsi="Times New Roman" w:cs="Times New Roman"/>
                      <w:sz w:val="18"/>
                      <w:szCs w:val="18"/>
                      <w:lang w:eastAsia="tr-TR"/>
                    </w:rPr>
                    <w:t>) o yıl için tespit ve ilan olunan yeniden değerleme oranında artırılır.</w:t>
                  </w:r>
                </w:p>
                <w:p w:rsidR="007A0C91" w:rsidRPr="007A0C91" w:rsidRDefault="007A0C91" w:rsidP="007A0C91">
                  <w:pPr>
                    <w:spacing w:before="100" w:beforeAutospacing="1" w:after="100" w:afterAutospacing="1" w:line="240" w:lineRule="exact"/>
                    <w:rPr>
                      <w:rFonts w:ascii="Times New Roman" w:eastAsia="Times New Roman" w:hAnsi="Times New Roman" w:cs="Times New Roman"/>
                      <w:sz w:val="18"/>
                      <w:szCs w:val="18"/>
                      <w:lang w:eastAsia="tr-TR"/>
                    </w:rPr>
                  </w:pPr>
                  <w:r w:rsidRPr="007A0C91">
                    <w:rPr>
                      <w:rFonts w:ascii="Times New Roman" w:eastAsia="Times New Roman" w:hAnsi="Times New Roman" w:cs="Times New Roman"/>
                      <w:sz w:val="18"/>
                      <w:szCs w:val="18"/>
                      <w:lang w:eastAsia="tr-TR"/>
                    </w:rPr>
                    <w:t>Bu suretle hesaplanan harç tutarlarının 10 Yeni Kuruşa kadarki kesirleri nazara alınmaz."</w:t>
                  </w:r>
                </w:p>
                <w:p w:rsidR="007A0C91" w:rsidRPr="007A0C91" w:rsidRDefault="007A0C91" w:rsidP="007A0C9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A0C91">
                    <w:rPr>
                      <w:rFonts w:ascii="Times New Roman" w:eastAsia="Times New Roman" w:hAnsi="Times New Roman" w:cs="Times New Roman"/>
                      <w:sz w:val="18"/>
                      <w:szCs w:val="18"/>
                      <w:lang w:eastAsia="tr-TR"/>
                    </w:rPr>
                    <w:t>hükmüne</w:t>
                  </w:r>
                  <w:proofErr w:type="gramEnd"/>
                  <w:r w:rsidRPr="007A0C91">
                    <w:rPr>
                      <w:rFonts w:ascii="Times New Roman" w:eastAsia="Times New Roman" w:hAnsi="Times New Roman" w:cs="Times New Roman"/>
                      <w:sz w:val="18"/>
                      <w:szCs w:val="18"/>
                      <w:lang w:eastAsia="tr-TR"/>
                    </w:rPr>
                    <w:t xml:space="preserve"> yer verilmiştir.</w:t>
                  </w:r>
                </w:p>
                <w:p w:rsidR="007A0C91" w:rsidRPr="007A0C91" w:rsidRDefault="007A0C91" w:rsidP="007A0C91">
                  <w:pPr>
                    <w:spacing w:before="100" w:beforeAutospacing="1" w:after="100" w:afterAutospacing="1" w:line="240" w:lineRule="exact"/>
                    <w:rPr>
                      <w:rFonts w:ascii="Times New Roman" w:eastAsia="Times New Roman" w:hAnsi="Times New Roman" w:cs="Times New Roman"/>
                      <w:sz w:val="18"/>
                      <w:szCs w:val="18"/>
                      <w:lang w:eastAsia="tr-TR"/>
                    </w:rPr>
                  </w:pPr>
                  <w:r w:rsidRPr="007A0C91">
                    <w:rPr>
                      <w:rFonts w:ascii="Times New Roman" w:eastAsia="Times New Roman" w:hAnsi="Times New Roman" w:cs="Times New Roman"/>
                      <w:sz w:val="18"/>
                      <w:szCs w:val="18"/>
                      <w:lang w:eastAsia="tr-TR"/>
                    </w:rPr>
                    <w:t xml:space="preserve">Bakanlığımızca 2015 yılı için yeniden değerleme oranı % 5,58 (beş virgül elli sekiz) olarak tespit edilmiş ve </w:t>
                  </w:r>
                  <w:proofErr w:type="gramStart"/>
                  <w:r w:rsidRPr="007A0C91">
                    <w:rPr>
                      <w:rFonts w:ascii="Times New Roman" w:eastAsia="Times New Roman" w:hAnsi="Times New Roman" w:cs="Times New Roman"/>
                      <w:sz w:val="18"/>
                      <w:szCs w:val="18"/>
                      <w:lang w:eastAsia="tr-TR"/>
                    </w:rPr>
                    <w:t>10/11/2015</w:t>
                  </w:r>
                  <w:proofErr w:type="gramEnd"/>
                  <w:r w:rsidRPr="007A0C91">
                    <w:rPr>
                      <w:rFonts w:ascii="Times New Roman" w:eastAsia="Times New Roman" w:hAnsi="Times New Roman" w:cs="Times New Roman"/>
                      <w:sz w:val="18"/>
                      <w:szCs w:val="18"/>
                      <w:lang w:eastAsia="tr-TR"/>
                    </w:rPr>
                    <w:t xml:space="preserve"> tarihli ve 29528 sayılı Resmî Gazete’de yayımlanan 457 Sıra </w:t>
                  </w:r>
                  <w:proofErr w:type="spellStart"/>
                  <w:r w:rsidRPr="007A0C91">
                    <w:rPr>
                      <w:rFonts w:ascii="Times New Roman" w:eastAsia="Times New Roman" w:hAnsi="Times New Roman" w:cs="Times New Roman"/>
                      <w:sz w:val="18"/>
                      <w:szCs w:val="18"/>
                      <w:lang w:eastAsia="tr-TR"/>
                    </w:rPr>
                    <w:t>No’lu</w:t>
                  </w:r>
                  <w:proofErr w:type="spellEnd"/>
                  <w:r w:rsidRPr="007A0C91">
                    <w:rPr>
                      <w:rFonts w:ascii="Times New Roman" w:eastAsia="Times New Roman" w:hAnsi="Times New Roman" w:cs="Times New Roman"/>
                      <w:sz w:val="18"/>
                      <w:szCs w:val="18"/>
                      <w:lang w:eastAsia="tr-TR"/>
                    </w:rPr>
                    <w:t xml:space="preserve"> Vergi Usul Kanunu Genel Tebliği ile ilan edilmiş bulunmaktadır.</w:t>
                  </w:r>
                </w:p>
                <w:p w:rsidR="007A0C91" w:rsidRPr="007A0C91" w:rsidRDefault="007A0C91" w:rsidP="007A0C91">
                  <w:pPr>
                    <w:spacing w:before="100" w:beforeAutospacing="1" w:after="100" w:afterAutospacing="1" w:line="240" w:lineRule="exact"/>
                    <w:rPr>
                      <w:rFonts w:ascii="Times New Roman" w:eastAsia="Times New Roman" w:hAnsi="Times New Roman" w:cs="Times New Roman"/>
                      <w:sz w:val="18"/>
                      <w:szCs w:val="18"/>
                      <w:lang w:eastAsia="tr-TR"/>
                    </w:rPr>
                  </w:pPr>
                  <w:r w:rsidRPr="007A0C91">
                    <w:rPr>
                      <w:rFonts w:ascii="Times New Roman" w:eastAsia="Times New Roman" w:hAnsi="Times New Roman" w:cs="Times New Roman"/>
                      <w:sz w:val="18"/>
                      <w:szCs w:val="18"/>
                      <w:lang w:eastAsia="tr-TR"/>
                    </w:rPr>
                    <w:t xml:space="preserve">Buna göre, 492 sayılı Kanunun mükerrer 138 inci maddesi hükmü gereğince, Kanuna bağlı tarifelerde yer alan ve 73 Seri </w:t>
                  </w:r>
                  <w:proofErr w:type="spellStart"/>
                  <w:r w:rsidRPr="007A0C91">
                    <w:rPr>
                      <w:rFonts w:ascii="Times New Roman" w:eastAsia="Times New Roman" w:hAnsi="Times New Roman" w:cs="Times New Roman"/>
                      <w:sz w:val="18"/>
                      <w:szCs w:val="18"/>
                      <w:lang w:eastAsia="tr-TR"/>
                    </w:rPr>
                    <w:t>No’lu</w:t>
                  </w:r>
                  <w:proofErr w:type="spellEnd"/>
                  <w:r w:rsidRPr="007A0C91">
                    <w:rPr>
                      <w:rFonts w:ascii="Times New Roman" w:eastAsia="Times New Roman" w:hAnsi="Times New Roman" w:cs="Times New Roman"/>
                      <w:sz w:val="18"/>
                      <w:szCs w:val="18"/>
                      <w:lang w:eastAsia="tr-TR"/>
                    </w:rPr>
                    <w:t xml:space="preserve"> Harçlar Kanunu Genel Tebliği ile tespit edilen maktu harçlar (maktu ve nispi harçların asgari ve azami miktarlarını belirleyen hadler </w:t>
                  </w:r>
                  <w:proofErr w:type="gramStart"/>
                  <w:r w:rsidRPr="007A0C91">
                    <w:rPr>
                      <w:rFonts w:ascii="Times New Roman" w:eastAsia="Times New Roman" w:hAnsi="Times New Roman" w:cs="Times New Roman"/>
                      <w:sz w:val="18"/>
                      <w:szCs w:val="18"/>
                      <w:lang w:eastAsia="tr-TR"/>
                    </w:rPr>
                    <w:t>dahil</w:t>
                  </w:r>
                  <w:proofErr w:type="gramEnd"/>
                  <w:r w:rsidRPr="007A0C91">
                    <w:rPr>
                      <w:rFonts w:ascii="Times New Roman" w:eastAsia="Times New Roman" w:hAnsi="Times New Roman" w:cs="Times New Roman"/>
                      <w:sz w:val="18"/>
                      <w:szCs w:val="18"/>
                      <w:lang w:eastAsia="tr-TR"/>
                    </w:rPr>
                    <w:t xml:space="preserve">), yeniden değerleme oranında artırılmıştır. Artırılan bu tutarlar </w:t>
                  </w:r>
                  <w:proofErr w:type="gramStart"/>
                  <w:r w:rsidRPr="007A0C91">
                    <w:rPr>
                      <w:rFonts w:ascii="Times New Roman" w:eastAsia="Times New Roman" w:hAnsi="Times New Roman" w:cs="Times New Roman"/>
                      <w:sz w:val="18"/>
                      <w:szCs w:val="18"/>
                      <w:lang w:eastAsia="tr-TR"/>
                    </w:rPr>
                    <w:t>1/1/2016</w:t>
                  </w:r>
                  <w:proofErr w:type="gramEnd"/>
                  <w:r w:rsidRPr="007A0C91">
                    <w:rPr>
                      <w:rFonts w:ascii="Times New Roman" w:eastAsia="Times New Roman" w:hAnsi="Times New Roman" w:cs="Times New Roman"/>
                      <w:sz w:val="18"/>
                      <w:szCs w:val="18"/>
                      <w:lang w:eastAsia="tr-TR"/>
                    </w:rPr>
                    <w:t xml:space="preserve"> tarihinden itibaren uygulanmak üzere Tebliğ ekindeki tarifelerde gösterilmiştir.</w:t>
                  </w:r>
                </w:p>
                <w:p w:rsidR="007A0C91" w:rsidRPr="007A0C91" w:rsidRDefault="007A0C91" w:rsidP="007A0C91">
                  <w:pPr>
                    <w:spacing w:before="100" w:beforeAutospacing="1" w:after="100" w:afterAutospacing="1" w:line="240" w:lineRule="exact"/>
                    <w:rPr>
                      <w:rFonts w:ascii="Times New Roman" w:eastAsia="Times New Roman" w:hAnsi="Times New Roman" w:cs="Times New Roman"/>
                      <w:sz w:val="18"/>
                      <w:szCs w:val="18"/>
                      <w:lang w:eastAsia="tr-TR"/>
                    </w:rPr>
                  </w:pPr>
                  <w:r w:rsidRPr="007A0C91">
                    <w:rPr>
                      <w:rFonts w:ascii="Times New Roman" w:eastAsia="Times New Roman" w:hAnsi="Times New Roman" w:cs="Times New Roman"/>
                      <w:sz w:val="18"/>
                      <w:szCs w:val="18"/>
                      <w:lang w:eastAsia="tr-TR"/>
                    </w:rPr>
                    <w:t>Ekli 2, 5 ve 7 sayılı tarifelerin bazı pozisyonlarında beher rüsum tonilatosundan gibi birim değer üzerinden alınacak maktu harç tutarları yer almaktadır. Sözü edilen maktu harç tutarlarının, birim değerler toplamına tatbiki sonucu bulunacak olan ve asgari ve azami hadler arasında kalan harcın 10 Kuruşa kadarki kesirleri de tahsil edilmeyecektir.</w:t>
                  </w:r>
                </w:p>
                <w:p w:rsidR="007A0C91" w:rsidRPr="007A0C91" w:rsidRDefault="007A0C91" w:rsidP="007A0C91">
                  <w:pPr>
                    <w:spacing w:before="100" w:beforeAutospacing="1" w:after="100" w:afterAutospacing="1" w:line="240" w:lineRule="exact"/>
                    <w:rPr>
                      <w:rFonts w:ascii="Times New Roman" w:eastAsia="Times New Roman" w:hAnsi="Times New Roman" w:cs="Times New Roman"/>
                      <w:sz w:val="18"/>
                      <w:szCs w:val="18"/>
                      <w:lang w:eastAsia="tr-TR"/>
                    </w:rPr>
                  </w:pPr>
                  <w:r w:rsidRPr="007A0C91">
                    <w:rPr>
                      <w:rFonts w:ascii="Times New Roman" w:eastAsia="Times New Roman" w:hAnsi="Times New Roman" w:cs="Times New Roman"/>
                      <w:sz w:val="18"/>
                      <w:szCs w:val="18"/>
                      <w:lang w:eastAsia="tr-TR"/>
                    </w:rPr>
                    <w:t>Tebliğ olunur.</w:t>
                  </w:r>
                </w:p>
                <w:p w:rsidR="007A0C91" w:rsidRPr="007A0C91" w:rsidRDefault="007A0C91" w:rsidP="007A0C91">
                  <w:pPr>
                    <w:spacing w:before="100" w:beforeAutospacing="1" w:after="100" w:afterAutospacing="1" w:line="240" w:lineRule="exact"/>
                    <w:rPr>
                      <w:rFonts w:ascii="Times New Roman" w:eastAsia="Times New Roman" w:hAnsi="Times New Roman" w:cs="Times New Roman"/>
                      <w:sz w:val="18"/>
                      <w:szCs w:val="18"/>
                      <w:lang w:eastAsia="tr-TR"/>
                    </w:rPr>
                  </w:pPr>
                </w:p>
                <w:p w:rsidR="007A0C91" w:rsidRPr="007A0C91" w:rsidRDefault="007A0C91" w:rsidP="007A0C91">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7A0C91">
                      <w:rPr>
                        <w:rFonts w:ascii="Times New Roman" w:eastAsia="Times New Roman" w:hAnsi="Times New Roman" w:cs="Times New Roman"/>
                        <w:b/>
                        <w:bCs/>
                        <w:color w:val="0000FF"/>
                        <w:sz w:val="18"/>
                        <w:lang w:eastAsia="tr-TR"/>
                      </w:rPr>
                      <w:t>Ekler için tıklayınız</w:t>
                    </w:r>
                  </w:hyperlink>
                </w:p>
                <w:p w:rsidR="007A0C91" w:rsidRPr="007A0C91" w:rsidRDefault="007A0C91" w:rsidP="007A0C9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A0C91" w:rsidRPr="007A0C91" w:rsidRDefault="007A0C91" w:rsidP="007A0C91">
            <w:pPr>
              <w:spacing w:after="0" w:line="240" w:lineRule="auto"/>
              <w:jc w:val="center"/>
              <w:rPr>
                <w:rFonts w:ascii="Times New Roman" w:eastAsia="Times New Roman" w:hAnsi="Times New Roman" w:cs="Times New Roman"/>
                <w:sz w:val="20"/>
                <w:szCs w:val="20"/>
                <w:lang w:eastAsia="tr-TR"/>
              </w:rPr>
            </w:pPr>
          </w:p>
        </w:tc>
      </w:tr>
    </w:tbl>
    <w:p w:rsidR="007A0C91" w:rsidRPr="007A0C91" w:rsidRDefault="007A0C91" w:rsidP="007A0C91">
      <w:pPr>
        <w:spacing w:after="0" w:line="240" w:lineRule="auto"/>
        <w:jc w:val="center"/>
        <w:rPr>
          <w:rFonts w:ascii="Times New Roman" w:eastAsia="Times New Roman" w:hAnsi="Times New Roman" w:cs="Times New Roman"/>
          <w:sz w:val="24"/>
          <w:szCs w:val="24"/>
          <w:lang w:eastAsia="tr-TR"/>
        </w:rPr>
      </w:pPr>
    </w:p>
    <w:p w:rsidR="00EC62C1" w:rsidRDefault="00EC62C1"/>
    <w:sectPr w:rsidR="00EC62C1" w:rsidSect="00EC62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7A0C91"/>
    <w:rsid w:val="007A0C91"/>
    <w:rsid w:val="00EC62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2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A0C91"/>
    <w:rPr>
      <w:color w:val="0000FF"/>
      <w:u w:val="single"/>
    </w:rPr>
  </w:style>
  <w:style w:type="paragraph" w:styleId="NormalWeb">
    <w:name w:val="Normal (Web)"/>
    <w:basedOn w:val="Normal"/>
    <w:rsid w:val="007A0C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A0C91"/>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7A0C91"/>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7A0C9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97409847">
      <w:bodyDiv w:val="1"/>
      <w:marLeft w:val="0"/>
      <w:marRight w:val="0"/>
      <w:marTop w:val="0"/>
      <w:marBottom w:val="0"/>
      <w:divBdr>
        <w:top w:val="none" w:sz="0" w:space="0" w:color="auto"/>
        <w:left w:val="none" w:sz="0" w:space="0" w:color="auto"/>
        <w:bottom w:val="none" w:sz="0" w:space="0" w:color="auto"/>
        <w:right w:val="none" w:sz="0" w:space="0" w:color="auto"/>
      </w:divBdr>
      <w:divsChild>
        <w:div w:id="1701052668">
          <w:marLeft w:val="0"/>
          <w:marRight w:val="0"/>
          <w:marTop w:val="0"/>
          <w:marBottom w:val="0"/>
          <w:divBdr>
            <w:top w:val="none" w:sz="0" w:space="0" w:color="auto"/>
            <w:left w:val="none" w:sz="0" w:space="0" w:color="auto"/>
            <w:bottom w:val="none" w:sz="0" w:space="0" w:color="auto"/>
            <w:right w:val="none" w:sz="0" w:space="0" w:color="auto"/>
          </w:divBdr>
          <w:divsChild>
            <w:div w:id="1661884371">
              <w:marLeft w:val="0"/>
              <w:marRight w:val="0"/>
              <w:marTop w:val="0"/>
              <w:marBottom w:val="0"/>
              <w:divBdr>
                <w:top w:val="none" w:sz="0" w:space="0" w:color="auto"/>
                <w:left w:val="none" w:sz="0" w:space="0" w:color="auto"/>
                <w:bottom w:val="none" w:sz="0" w:space="0" w:color="auto"/>
                <w:right w:val="none" w:sz="0" w:space="0" w:color="auto"/>
              </w:divBdr>
              <w:divsChild>
                <w:div w:id="1762946992">
                  <w:marLeft w:val="0"/>
                  <w:marRight w:val="0"/>
                  <w:marTop w:val="0"/>
                  <w:marBottom w:val="0"/>
                  <w:divBdr>
                    <w:top w:val="none" w:sz="0" w:space="0" w:color="auto"/>
                    <w:left w:val="none" w:sz="0" w:space="0" w:color="auto"/>
                    <w:bottom w:val="none" w:sz="0" w:space="0" w:color="auto"/>
                    <w:right w:val="none" w:sz="0" w:space="0" w:color="auto"/>
                  </w:divBdr>
                  <w:divsChild>
                    <w:div w:id="4731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25-1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2015-12-25T07:03:00Z</dcterms:created>
  <dcterms:modified xsi:type="dcterms:W3CDTF">2015-12-25T07:03:00Z</dcterms:modified>
</cp:coreProperties>
</file>